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95E6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182E">
        <w:rPr>
          <w:rFonts w:ascii="Times New Roman" w:eastAsia="Times New Roman" w:hAnsi="Times New Roman" w:cs="Times New Roman"/>
          <w:sz w:val="28"/>
          <w:szCs w:val="28"/>
        </w:rPr>
        <w:t>26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641D5" w:rsidRPr="006E64B1" w:rsidRDefault="00297925" w:rsidP="0056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8426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842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0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4260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005B">
        <w:rPr>
          <w:rFonts w:ascii="Times New Roman" w:hAnsi="Times New Roman"/>
          <w:sz w:val="28"/>
          <w:szCs w:val="28"/>
        </w:rPr>
        <w:t>78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005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005B">
        <w:rPr>
          <w:rFonts w:ascii="Times New Roman" w:hAnsi="Times New Roman"/>
          <w:sz w:val="28"/>
          <w:szCs w:val="28"/>
        </w:rPr>
        <w:t>3671,6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AB1C0B" w:rsidRPr="006E64B1" w:rsidRDefault="00403855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5641D5">
        <w:rPr>
          <w:rFonts w:ascii="Times New Roman" w:hAnsi="Times New Roman"/>
          <w:sz w:val="28"/>
          <w:szCs w:val="28"/>
        </w:rPr>
        <w:t>1 полугоди</w:t>
      </w:r>
      <w:r w:rsidR="005047BF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50435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CF0106">
        <w:rPr>
          <w:rFonts w:ascii="Times New Roman" w:hAnsi="Times New Roman"/>
          <w:sz w:val="28"/>
          <w:szCs w:val="28"/>
        </w:rPr>
        <w:t xml:space="preserve">поселения </w:t>
      </w:r>
      <w:r w:rsidR="00AB1C0B">
        <w:rPr>
          <w:rFonts w:ascii="Times New Roman" w:hAnsi="Times New Roman"/>
          <w:sz w:val="28"/>
          <w:szCs w:val="28"/>
        </w:rPr>
        <w:t xml:space="preserve">1 раз вносились </w:t>
      </w:r>
      <w:r w:rsidR="00B23D43">
        <w:rPr>
          <w:rFonts w:ascii="Times New Roman" w:hAnsi="Times New Roman"/>
          <w:sz w:val="28"/>
          <w:szCs w:val="28"/>
        </w:rPr>
        <w:t>изменения</w:t>
      </w:r>
      <w:r w:rsidR="006C3A58">
        <w:rPr>
          <w:rFonts w:ascii="Times New Roman" w:hAnsi="Times New Roman"/>
          <w:sz w:val="28"/>
          <w:szCs w:val="28"/>
        </w:rPr>
        <w:t xml:space="preserve"> </w:t>
      </w:r>
      <w:r w:rsidR="00AB1C0B">
        <w:rPr>
          <w:rFonts w:ascii="Times New Roman" w:hAnsi="Times New Roman"/>
          <w:sz w:val="28"/>
          <w:szCs w:val="28"/>
        </w:rPr>
        <w:t xml:space="preserve"> (решение от 18.04.2022г. №86)</w:t>
      </w:r>
      <w:r w:rsidR="00504353">
        <w:rPr>
          <w:rFonts w:ascii="Times New Roman" w:hAnsi="Times New Roman"/>
          <w:sz w:val="28"/>
          <w:szCs w:val="28"/>
        </w:rPr>
        <w:t>.</w:t>
      </w:r>
      <w:r w:rsidR="00AB1C0B">
        <w:rPr>
          <w:rFonts w:ascii="Times New Roman" w:hAnsi="Times New Roman"/>
          <w:sz w:val="28"/>
          <w:szCs w:val="28"/>
        </w:rPr>
        <w:t xml:space="preserve"> С учетом внесенных изменений </w:t>
      </w:r>
      <w:r w:rsidR="00AB1C0B" w:rsidRPr="006E64B1">
        <w:rPr>
          <w:rFonts w:ascii="Times New Roman" w:hAnsi="Times New Roman"/>
          <w:sz w:val="28"/>
          <w:szCs w:val="28"/>
        </w:rPr>
        <w:t>основные характеристики бюджета</w:t>
      </w:r>
      <w:r w:rsidR="00AB1C0B">
        <w:rPr>
          <w:rFonts w:ascii="Times New Roman" w:hAnsi="Times New Roman"/>
          <w:sz w:val="28"/>
          <w:szCs w:val="28"/>
        </w:rPr>
        <w:t xml:space="preserve"> выглядят следующим образом</w:t>
      </w:r>
      <w:r w:rsidR="00AB1C0B" w:rsidRPr="006E64B1">
        <w:rPr>
          <w:rFonts w:ascii="Times New Roman" w:hAnsi="Times New Roman"/>
          <w:sz w:val="28"/>
          <w:szCs w:val="28"/>
        </w:rPr>
        <w:t>:</w:t>
      </w:r>
    </w:p>
    <w:p w:rsidR="00AB1C0B" w:rsidRPr="006E64B1" w:rsidRDefault="00AB1C0B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BE66BF">
        <w:rPr>
          <w:rFonts w:ascii="Times New Roman" w:hAnsi="Times New Roman"/>
          <w:sz w:val="28"/>
          <w:szCs w:val="28"/>
        </w:rPr>
        <w:t>4333,6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AB1C0B" w:rsidRPr="006E64B1" w:rsidRDefault="00AB1C0B" w:rsidP="00AB1C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E66BF">
        <w:rPr>
          <w:rFonts w:ascii="Times New Roman" w:hAnsi="Times New Roman"/>
          <w:sz w:val="28"/>
          <w:szCs w:val="28"/>
        </w:rPr>
        <w:t>4548,9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AB1C0B" w:rsidRPr="006E64B1" w:rsidRDefault="00AB1C0B" w:rsidP="00AB1C0B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BE66BF">
        <w:rPr>
          <w:rFonts w:ascii="Times New Roman" w:hAnsi="Times New Roman"/>
          <w:sz w:val="28"/>
          <w:szCs w:val="28"/>
        </w:rPr>
        <w:t>215,3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72D46" w:rsidRDefault="00F72D46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F72D46" w:rsidRPr="00D56D7F" w:rsidRDefault="00F72D46" w:rsidP="00452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ED1CCD">
        <w:rPr>
          <w:rFonts w:ascii="Times New Roman" w:hAnsi="Times New Roman"/>
          <w:b/>
          <w:sz w:val="28"/>
          <w:szCs w:val="28"/>
        </w:rPr>
        <w:t xml:space="preserve">от 18.04.2022г. №86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4353">
        <w:rPr>
          <w:rFonts w:ascii="Times New Roman" w:hAnsi="Times New Roman"/>
          <w:sz w:val="28"/>
          <w:szCs w:val="28"/>
        </w:rPr>
        <w:t xml:space="preserve"> </w:t>
      </w:r>
      <w:r w:rsidR="00EE0783">
        <w:rPr>
          <w:rFonts w:ascii="Times New Roman" w:hAnsi="Times New Roman"/>
          <w:sz w:val="28"/>
          <w:szCs w:val="28"/>
        </w:rPr>
        <w:t>2464,6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0783">
        <w:rPr>
          <w:rFonts w:ascii="Times New Roman" w:hAnsi="Times New Roman"/>
          <w:sz w:val="28"/>
          <w:szCs w:val="28"/>
        </w:rPr>
        <w:t>1660,8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EE0783">
        <w:rPr>
          <w:rFonts w:ascii="Times New Roman" w:hAnsi="Times New Roman"/>
          <w:sz w:val="28"/>
          <w:szCs w:val="28"/>
        </w:rPr>
        <w:t>803,8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50435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D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71A56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6A454D" w:rsidRDefault="00471A56" w:rsidP="00743C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6A454D" w:rsidRDefault="00471A5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6A454D" w:rsidRDefault="00471A56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189,5</w:t>
            </w:r>
          </w:p>
        </w:tc>
      </w:tr>
      <w:tr w:rsidR="00471A56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743C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8B551E" w:rsidRDefault="00471A5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8B551E" w:rsidRDefault="00471A56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D52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2,3 раза</w:t>
            </w:r>
          </w:p>
        </w:tc>
      </w:tr>
      <w:tr w:rsidR="00471A56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743C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8B551E" w:rsidRDefault="00471A56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8B551E" w:rsidRDefault="00471A56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471A56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19042D" w:rsidRDefault="00471A56" w:rsidP="00743C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9F0BF8" w:rsidRDefault="00471A5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9F0BF8" w:rsidRDefault="00471A5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125,3</w:t>
            </w:r>
          </w:p>
        </w:tc>
      </w:tr>
      <w:tr w:rsidR="00471A56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8B551E" w:rsidRDefault="00471A5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56" w:rsidRPr="006A454D" w:rsidRDefault="00471A56" w:rsidP="00743C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6A454D" w:rsidRDefault="00471A56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A56" w:rsidRPr="006A454D" w:rsidRDefault="00471A56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56" w:rsidRPr="00471A56" w:rsidRDefault="00471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A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-3267,5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D526E3">
        <w:rPr>
          <w:rFonts w:ascii="Times New Roman" w:hAnsi="Times New Roman"/>
          <w:sz w:val="28"/>
          <w:szCs w:val="28"/>
        </w:rPr>
        <w:t>56,9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D526E3">
        <w:rPr>
          <w:rFonts w:ascii="Times New Roman" w:hAnsi="Times New Roman"/>
          <w:sz w:val="28"/>
          <w:szCs w:val="28"/>
        </w:rPr>
        <w:t>89,5</w:t>
      </w:r>
      <w:r>
        <w:rPr>
          <w:rFonts w:ascii="Times New Roman" w:hAnsi="Times New Roman"/>
          <w:sz w:val="28"/>
          <w:szCs w:val="28"/>
        </w:rPr>
        <w:t>% (</w:t>
      </w:r>
      <w:r w:rsidR="00D526E3">
        <w:rPr>
          <w:rFonts w:ascii="Times New Roman" w:hAnsi="Times New Roman"/>
          <w:sz w:val="28"/>
          <w:szCs w:val="28"/>
        </w:rPr>
        <w:t>1164,1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0F773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0F7733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526E3">
        <w:rPr>
          <w:rFonts w:ascii="Times New Roman" w:hAnsi="Times New Roman"/>
          <w:sz w:val="28"/>
          <w:szCs w:val="28"/>
        </w:rPr>
        <w:t>в 2,3 раза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D526E3">
        <w:rPr>
          <w:rFonts w:ascii="Times New Roman" w:hAnsi="Times New Roman"/>
          <w:sz w:val="28"/>
          <w:szCs w:val="28"/>
        </w:rPr>
        <w:t>1068,8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0F7733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D526E3">
        <w:rPr>
          <w:rFonts w:ascii="Times New Roman" w:hAnsi="Times New Roman"/>
          <w:sz w:val="28"/>
          <w:szCs w:val="28"/>
        </w:rPr>
        <w:t>20,7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526E3">
        <w:rPr>
          <w:rFonts w:ascii="Times New Roman" w:hAnsi="Times New Roman"/>
          <w:sz w:val="28"/>
          <w:szCs w:val="28"/>
        </w:rPr>
        <w:t>95,2</w:t>
      </w:r>
      <w:r w:rsidR="00CC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D526E3">
        <w:rPr>
          <w:rFonts w:ascii="Times New Roman" w:hAnsi="Times New Roman"/>
          <w:sz w:val="28"/>
          <w:szCs w:val="28"/>
        </w:rPr>
        <w:t>36,5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D526E3">
        <w:rPr>
          <w:rFonts w:ascii="Times New Roman" w:hAnsi="Times New Roman"/>
          <w:sz w:val="28"/>
          <w:szCs w:val="28"/>
        </w:rPr>
        <w:t>25,3</w:t>
      </w:r>
      <w:r>
        <w:rPr>
          <w:rFonts w:ascii="Times New Roman" w:hAnsi="Times New Roman"/>
          <w:sz w:val="28"/>
          <w:szCs w:val="28"/>
        </w:rPr>
        <w:t>%  (</w:t>
      </w:r>
      <w:r w:rsidR="00D526E3">
        <w:rPr>
          <w:rFonts w:ascii="Times New Roman" w:hAnsi="Times New Roman"/>
          <w:sz w:val="28"/>
          <w:szCs w:val="28"/>
        </w:rPr>
        <w:t>335,7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894B2D">
        <w:rPr>
          <w:rFonts w:ascii="Times New Roman" w:hAnsi="Times New Roman"/>
          <w:sz w:val="28"/>
          <w:szCs w:val="28"/>
        </w:rPr>
        <w:t>выше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D526E3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8C6BB2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641D5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94B2D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8C6BB2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40,2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8C6BB2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9E231D" w:rsidRPr="008C6BB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8C6BB2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 w:rsidRPr="008C6BB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8C6BB2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8C6B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8C6B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8C6BB2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8C6BB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C6BB2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641D5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94B2D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1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B1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816829" w:rsidRDefault="00CB2647" w:rsidP="004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CB2647" w:rsidRPr="00F95E1C" w:rsidTr="0044200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816829" w:rsidRDefault="00CB2647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4420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DD5F39" w:rsidRDefault="00CB2647" w:rsidP="0044200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B2647" w:rsidRPr="00F95E1C" w:rsidTr="00F2038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DD5F39" w:rsidRDefault="00CB2647" w:rsidP="00B032D1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B2647" w:rsidRPr="00F95E1C" w:rsidTr="00B032D1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9D3DC9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DD5F39" w:rsidRDefault="00CB2647" w:rsidP="00B032D1">
            <w:pPr>
              <w:tabs>
                <w:tab w:val="center" w:pos="533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</w:tr>
      <w:tr w:rsidR="00CB2647" w:rsidRPr="00F95E1C" w:rsidTr="00F2038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7C1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816829" w:rsidRDefault="00CB2647" w:rsidP="007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Default="00CB2647" w:rsidP="00F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2E5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647" w:rsidRPr="00CB2647" w:rsidRDefault="002E5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9D3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853A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CB2647" w:rsidRPr="00F95E1C" w:rsidTr="00F2038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CB2647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8123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CB2647" w:rsidRPr="00F95E1C" w:rsidTr="00F2038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Pr="00F95E1C" w:rsidRDefault="00CB264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Default="00CB2647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47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647" w:rsidRPr="00F95E1C" w:rsidTr="00F2038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1162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CB2647" w:rsidRPr="00F95E1C" w:rsidTr="00F203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7" w:rsidRPr="00F95E1C" w:rsidRDefault="00CB2647" w:rsidP="00727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2647" w:rsidRPr="00CB2647" w:rsidRDefault="00CB2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1909,5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77,5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lastRenderedPageBreak/>
        <w:t>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684,8 ты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с. рублей). Неналоговые доходы в структуре собственных доходов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5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60,5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1155,0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91,4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507,5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45,4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4,3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 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684,8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142,9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589,4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>30,9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16F2E" w:rsidRDefault="00155B06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565,6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100,1% к 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 29,6</w:t>
      </w:r>
      <w:r w:rsidR="00216F2E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507,5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91,4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134AD" w:rsidRPr="006E64B1" w:rsidRDefault="001134AD" w:rsidP="00113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бюджетам  субъектов РФ  муниципальных образований </w:t>
      </w:r>
      <w:r w:rsidRPr="001134AD">
        <w:rPr>
          <w:rFonts w:ascii="Times New Roman" w:eastAsia="Times New Roman" w:hAnsi="Times New Roman" w:cs="Times New Roman"/>
          <w:sz w:val="28"/>
          <w:szCs w:val="28"/>
        </w:rPr>
        <w:t>в бюджет не поступало.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641D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918E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D55254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641D5" w:rsidRPr="00D5525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918E7" w:rsidRPr="00D55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F902C4">
        <w:rPr>
          <w:rFonts w:ascii="Times New Roman" w:eastAsia="Times New Roman" w:hAnsi="Times New Roman" w:cs="Times New Roman"/>
          <w:sz w:val="28"/>
          <w:szCs w:val="28"/>
        </w:rPr>
        <w:t>4548,9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F902C4">
        <w:rPr>
          <w:rFonts w:ascii="Times New Roman" w:eastAsia="Times New Roman" w:hAnsi="Times New Roman" w:cs="Times New Roman"/>
          <w:sz w:val="28"/>
          <w:szCs w:val="28"/>
        </w:rPr>
        <w:t>1660,8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902C4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D55254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D552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1732DD" w:rsidRPr="00D55254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- </w:t>
      </w:r>
      <w:r w:rsidR="00F902C4">
        <w:rPr>
          <w:rFonts w:ascii="Times New Roman" w:eastAsia="Times New Roman" w:hAnsi="Times New Roman" w:cs="Times New Roman"/>
          <w:sz w:val="28"/>
          <w:szCs w:val="28"/>
        </w:rPr>
        <w:t>49,7</w:t>
      </w:r>
      <w:r w:rsidR="001732DD" w:rsidRPr="00D5525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732DD" w:rsidRPr="00D55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наименьшее по разделу </w:t>
      </w:r>
      <w:r w:rsidR="00F902C4" w:rsidRPr="00F902C4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902C4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D55254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641D5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F0D32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DF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06FD1" w:rsidRPr="00D53F7F" w:rsidTr="00F20380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D1" w:rsidRPr="00D53F7F" w:rsidRDefault="00E06FD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D1" w:rsidRPr="00D53F7F" w:rsidRDefault="00E06FD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D1" w:rsidRPr="00D53F7F" w:rsidRDefault="00E06FD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E06FD1" w:rsidRPr="00D53F7F" w:rsidTr="00F20380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D1" w:rsidRPr="00D53F7F" w:rsidRDefault="00E06FD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06FD1" w:rsidRPr="00E06FD1" w:rsidRDefault="00E06F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15E3F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15E3F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884,8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47,2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49,6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 xml:space="preserve">02 03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347,6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49,7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381,1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утвержден дефицит  размере 215,3 тыс. рублей. Источником финансирования дефицита бюджета утверждены остатки на начало финансового года на едином счете бюджета.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215,3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803,8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2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F20380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F20380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87FB1">
        <w:rPr>
          <w:rFonts w:ascii="Times New Roman" w:eastAsia="Times New Roman" w:hAnsi="Times New Roman" w:cs="Times New Roman"/>
          <w:sz w:val="28"/>
          <w:szCs w:val="28"/>
        </w:rPr>
        <w:t>4543,1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568D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20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568DA" w:rsidRPr="008E30C7" w:rsidTr="001568D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1568DA" w:rsidP="00B71CC9">
            <w:pPr>
              <w:rPr>
                <w:rFonts w:ascii="Times New Roman" w:hAnsi="Times New Roman" w:cs="Times New Roman"/>
              </w:rPr>
            </w:pPr>
            <w:r w:rsidRPr="001568DA">
              <w:rPr>
                <w:rFonts w:ascii="Times New Roman" w:hAnsi="Times New Roman" w:cs="Times New Roman"/>
              </w:rPr>
              <w:t>33,8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1568DA" w:rsidP="00B71CC9">
            <w:pPr>
              <w:rPr>
                <w:rFonts w:ascii="Times New Roman" w:hAnsi="Times New Roman" w:cs="Times New Roman"/>
              </w:rPr>
            </w:pPr>
            <w:r w:rsidRPr="001568DA">
              <w:rPr>
                <w:rFonts w:ascii="Times New Roman" w:hAnsi="Times New Roman" w:cs="Times New Roman"/>
              </w:rPr>
              <w:t>49,6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1568DA" w:rsidRDefault="001568DA" w:rsidP="00B71CC9">
            <w:pPr>
              <w:rPr>
                <w:rFonts w:ascii="Times New Roman" w:hAnsi="Times New Roman" w:cs="Times New Roman"/>
              </w:rPr>
            </w:pPr>
            <w:r w:rsidRPr="001568DA">
              <w:rPr>
                <w:rFonts w:ascii="Times New Roman" w:hAnsi="Times New Roman" w:cs="Times New Roman"/>
              </w:rPr>
              <w:t>49,7</w:t>
            </w:r>
          </w:p>
        </w:tc>
      </w:tr>
      <w:tr w:rsidR="001568DA" w:rsidRPr="008E30C7" w:rsidTr="001568D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1568DA" w:rsidP="00B71CC9">
            <w:pPr>
              <w:rPr>
                <w:rFonts w:ascii="Times New Roman" w:hAnsi="Times New Roman" w:cs="Times New Roman"/>
                <w:b/>
              </w:rPr>
            </w:pPr>
            <w:r w:rsidRPr="001568DA">
              <w:rPr>
                <w:rFonts w:ascii="Times New Roman" w:hAnsi="Times New Roman" w:cs="Times New Roman"/>
                <w:b/>
              </w:rPr>
              <w:t>36,5</w:t>
            </w:r>
          </w:p>
        </w:tc>
      </w:tr>
    </w:tbl>
    <w:p w:rsidR="0051219C" w:rsidRDefault="00403855" w:rsidP="00AA6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87FB1">
        <w:rPr>
          <w:rFonts w:ascii="Times New Roman" w:hAnsi="Times New Roman"/>
          <w:sz w:val="28"/>
          <w:szCs w:val="28"/>
        </w:rPr>
        <w:t>1660,3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87FB1">
        <w:rPr>
          <w:rFonts w:ascii="Times New Roman" w:hAnsi="Times New Roman"/>
          <w:sz w:val="28"/>
          <w:szCs w:val="28"/>
        </w:rPr>
        <w:t>36,5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C6D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6D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AA6894">
        <w:rPr>
          <w:rFonts w:ascii="Times New Roman" w:hAnsi="Times New Roman"/>
          <w:sz w:val="28"/>
          <w:szCs w:val="28"/>
        </w:rPr>
        <w:t>49,7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 xml:space="preserve">, наиболее низкое – </w:t>
      </w:r>
      <w:r w:rsidR="00AA6894">
        <w:rPr>
          <w:rFonts w:ascii="Times New Roman" w:hAnsi="Times New Roman"/>
          <w:sz w:val="28"/>
          <w:szCs w:val="28"/>
        </w:rPr>
        <w:t>33,8</w:t>
      </w:r>
      <w:r w:rsidR="001C6D91">
        <w:rPr>
          <w:rFonts w:ascii="Times New Roman" w:hAnsi="Times New Roman"/>
          <w:sz w:val="28"/>
          <w:szCs w:val="28"/>
        </w:rPr>
        <w:t xml:space="preserve">% по программе </w:t>
      </w:r>
      <w:r w:rsidR="00AA6894" w:rsidRPr="00AA6894">
        <w:rPr>
          <w:rFonts w:ascii="Times New Roman" w:hAnsi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AA6894" w:rsidRPr="00AA689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AA6894" w:rsidRPr="00AA6894">
        <w:rPr>
          <w:rFonts w:ascii="Times New Roman" w:hAnsi="Times New Roman"/>
          <w:sz w:val="28"/>
          <w:szCs w:val="28"/>
        </w:rPr>
        <w:t xml:space="preserve"> сельского поселения на 2022-2024 годы»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</w:t>
      </w:r>
      <w:r w:rsidR="00487FB1">
        <w:rPr>
          <w:rFonts w:ascii="Times New Roman" w:hAnsi="Times New Roman"/>
          <w:sz w:val="28"/>
          <w:szCs w:val="28"/>
        </w:rPr>
        <w:t>0</w:t>
      </w:r>
      <w:r w:rsidR="00F20380">
        <w:rPr>
          <w:rFonts w:ascii="Times New Roman" w:hAnsi="Times New Roman"/>
          <w:sz w:val="28"/>
          <w:szCs w:val="28"/>
        </w:rPr>
        <w:t>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B18EC" w:rsidRPr="002C731F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F84" w:rsidRDefault="00593F84" w:rsidP="005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85648" w:rsidRDefault="00D85648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641D5">
        <w:rPr>
          <w:rFonts w:ascii="Times New Roman" w:hAnsi="Times New Roman"/>
          <w:sz w:val="28"/>
          <w:szCs w:val="28"/>
        </w:rPr>
        <w:t>1 полугодие</w:t>
      </w:r>
      <w:r w:rsidR="00FB6D84">
        <w:rPr>
          <w:rFonts w:ascii="Times New Roman" w:hAnsi="Times New Roman"/>
          <w:sz w:val="28"/>
          <w:szCs w:val="28"/>
        </w:rPr>
        <w:t xml:space="preserve"> 202</w:t>
      </w:r>
      <w:r w:rsidR="00152235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40A0">
        <w:rPr>
          <w:rFonts w:ascii="Times New Roman" w:hAnsi="Times New Roman"/>
          <w:sz w:val="28"/>
          <w:szCs w:val="28"/>
        </w:rPr>
        <w:t>4333,6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940A0">
        <w:rPr>
          <w:rFonts w:ascii="Times New Roman" w:hAnsi="Times New Roman"/>
          <w:sz w:val="28"/>
          <w:szCs w:val="28"/>
        </w:rPr>
        <w:t>4548,9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940A0">
        <w:rPr>
          <w:rFonts w:ascii="Times New Roman" w:hAnsi="Times New Roman"/>
          <w:sz w:val="28"/>
          <w:szCs w:val="28"/>
        </w:rPr>
        <w:t>215,3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>2464,6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940A0">
        <w:rPr>
          <w:rFonts w:ascii="Times New Roman" w:hAnsi="Times New Roman"/>
          <w:sz w:val="28"/>
          <w:szCs w:val="28"/>
        </w:rPr>
        <w:t>56,7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>1660,8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940A0">
        <w:rPr>
          <w:rFonts w:ascii="Times New Roman" w:hAnsi="Times New Roman"/>
          <w:sz w:val="28"/>
          <w:szCs w:val="28"/>
        </w:rPr>
        <w:t>36,5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 xml:space="preserve"> 803,8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7EA" w:rsidRPr="002C731F" w:rsidRDefault="007C07EA" w:rsidP="007C07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7B48" w:rsidRDefault="008A7B48" w:rsidP="008A7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73853" w:rsidRPr="00D56D7F" w:rsidRDefault="009940A0" w:rsidP="00B73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73853"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B73853">
        <w:rPr>
          <w:rFonts w:ascii="Times New Roman" w:hAnsi="Times New Roman"/>
          <w:b/>
          <w:sz w:val="28"/>
          <w:szCs w:val="28"/>
        </w:rPr>
        <w:t xml:space="preserve">от 18.04.2022г. №86 </w:t>
      </w:r>
      <w:r w:rsidR="00B73853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Default="00F91AAA" w:rsidP="002E5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 xml:space="preserve">Соглашения №7 от 29.11.2019 года «О передаче полномочий по осуществлению внешнего муниципального финансового контроля».  </w:t>
      </w:r>
    </w:p>
    <w:p w:rsidR="00F91AAA" w:rsidRDefault="00F91AAA" w:rsidP="002E5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F91AAA" w:rsidRDefault="00F91AAA" w:rsidP="002E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FF1"/>
    <w:rsid w:val="00053102"/>
    <w:rsid w:val="00057D42"/>
    <w:rsid w:val="00075DF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52235"/>
    <w:rsid w:val="00155B06"/>
    <w:rsid w:val="001568DA"/>
    <w:rsid w:val="00164184"/>
    <w:rsid w:val="001732DD"/>
    <w:rsid w:val="001752ED"/>
    <w:rsid w:val="001766B2"/>
    <w:rsid w:val="00192173"/>
    <w:rsid w:val="001A2C4A"/>
    <w:rsid w:val="001A2DB7"/>
    <w:rsid w:val="001B60B8"/>
    <w:rsid w:val="001C3251"/>
    <w:rsid w:val="001C3732"/>
    <w:rsid w:val="001C3A87"/>
    <w:rsid w:val="001C6D91"/>
    <w:rsid w:val="001D1CD6"/>
    <w:rsid w:val="001D31F7"/>
    <w:rsid w:val="001D3FF8"/>
    <w:rsid w:val="001D6A30"/>
    <w:rsid w:val="001E2449"/>
    <w:rsid w:val="001E4B90"/>
    <w:rsid w:val="00200844"/>
    <w:rsid w:val="00205780"/>
    <w:rsid w:val="0020706C"/>
    <w:rsid w:val="002145BB"/>
    <w:rsid w:val="00216F2E"/>
    <w:rsid w:val="00221F0A"/>
    <w:rsid w:val="00223DC1"/>
    <w:rsid w:val="00232437"/>
    <w:rsid w:val="0023431C"/>
    <w:rsid w:val="00247910"/>
    <w:rsid w:val="00250D92"/>
    <w:rsid w:val="002546D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578A"/>
    <w:rsid w:val="002E6804"/>
    <w:rsid w:val="00311D25"/>
    <w:rsid w:val="003266EE"/>
    <w:rsid w:val="00327E8C"/>
    <w:rsid w:val="003A3A17"/>
    <w:rsid w:val="003A76A8"/>
    <w:rsid w:val="003B18EC"/>
    <w:rsid w:val="003C46DA"/>
    <w:rsid w:val="003C730A"/>
    <w:rsid w:val="003C7D41"/>
    <w:rsid w:val="003F4FDD"/>
    <w:rsid w:val="003F7815"/>
    <w:rsid w:val="00401A61"/>
    <w:rsid w:val="004023DF"/>
    <w:rsid w:val="00403855"/>
    <w:rsid w:val="00404392"/>
    <w:rsid w:val="00406641"/>
    <w:rsid w:val="0041001D"/>
    <w:rsid w:val="00423084"/>
    <w:rsid w:val="004378D4"/>
    <w:rsid w:val="00442009"/>
    <w:rsid w:val="004521E3"/>
    <w:rsid w:val="00454B40"/>
    <w:rsid w:val="00471A56"/>
    <w:rsid w:val="004807C2"/>
    <w:rsid w:val="00487FB1"/>
    <w:rsid w:val="004903F7"/>
    <w:rsid w:val="00496267"/>
    <w:rsid w:val="004D2E6B"/>
    <w:rsid w:val="004E49C9"/>
    <w:rsid w:val="004E4E96"/>
    <w:rsid w:val="004E60D1"/>
    <w:rsid w:val="004F2A7F"/>
    <w:rsid w:val="00504353"/>
    <w:rsid w:val="005047BF"/>
    <w:rsid w:val="005061C7"/>
    <w:rsid w:val="0051219C"/>
    <w:rsid w:val="00521D9A"/>
    <w:rsid w:val="00527A56"/>
    <w:rsid w:val="00531D37"/>
    <w:rsid w:val="00541651"/>
    <w:rsid w:val="005634CD"/>
    <w:rsid w:val="005641D5"/>
    <w:rsid w:val="0057031D"/>
    <w:rsid w:val="00575F24"/>
    <w:rsid w:val="0058610B"/>
    <w:rsid w:val="005925CC"/>
    <w:rsid w:val="00593F84"/>
    <w:rsid w:val="005978F1"/>
    <w:rsid w:val="005A7EFB"/>
    <w:rsid w:val="005B4E84"/>
    <w:rsid w:val="005B62D9"/>
    <w:rsid w:val="005C2A21"/>
    <w:rsid w:val="005C56B5"/>
    <w:rsid w:val="005D7ACD"/>
    <w:rsid w:val="005F0E13"/>
    <w:rsid w:val="005F31BF"/>
    <w:rsid w:val="005F5D7D"/>
    <w:rsid w:val="005F6B34"/>
    <w:rsid w:val="00600D56"/>
    <w:rsid w:val="00600DD7"/>
    <w:rsid w:val="00610458"/>
    <w:rsid w:val="00612290"/>
    <w:rsid w:val="00612B4D"/>
    <w:rsid w:val="00640C81"/>
    <w:rsid w:val="00646C2D"/>
    <w:rsid w:val="006550E1"/>
    <w:rsid w:val="00656B92"/>
    <w:rsid w:val="006750CA"/>
    <w:rsid w:val="00690B61"/>
    <w:rsid w:val="0069316B"/>
    <w:rsid w:val="006A454D"/>
    <w:rsid w:val="006C3A58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1F1D"/>
    <w:rsid w:val="00727E44"/>
    <w:rsid w:val="00735FF7"/>
    <w:rsid w:val="00743C5E"/>
    <w:rsid w:val="00744F82"/>
    <w:rsid w:val="00745C67"/>
    <w:rsid w:val="00757554"/>
    <w:rsid w:val="007765F4"/>
    <w:rsid w:val="0078003F"/>
    <w:rsid w:val="00784260"/>
    <w:rsid w:val="00785C18"/>
    <w:rsid w:val="00796FA2"/>
    <w:rsid w:val="007A360D"/>
    <w:rsid w:val="007B53DD"/>
    <w:rsid w:val="007B6625"/>
    <w:rsid w:val="007C07EA"/>
    <w:rsid w:val="007C1628"/>
    <w:rsid w:val="007C1FEC"/>
    <w:rsid w:val="007E084F"/>
    <w:rsid w:val="007E1244"/>
    <w:rsid w:val="007E18C4"/>
    <w:rsid w:val="007E6603"/>
    <w:rsid w:val="00800F7C"/>
    <w:rsid w:val="008123AF"/>
    <w:rsid w:val="00815E3F"/>
    <w:rsid w:val="008165E2"/>
    <w:rsid w:val="008213CC"/>
    <w:rsid w:val="00823C3A"/>
    <w:rsid w:val="0083054F"/>
    <w:rsid w:val="0084732A"/>
    <w:rsid w:val="00853A56"/>
    <w:rsid w:val="0086589F"/>
    <w:rsid w:val="00873E87"/>
    <w:rsid w:val="0087670E"/>
    <w:rsid w:val="008830F7"/>
    <w:rsid w:val="00894B2D"/>
    <w:rsid w:val="008A4FED"/>
    <w:rsid w:val="008A7B48"/>
    <w:rsid w:val="008C01F6"/>
    <w:rsid w:val="008C0F39"/>
    <w:rsid w:val="008C6BB2"/>
    <w:rsid w:val="008D74F0"/>
    <w:rsid w:val="008E30C7"/>
    <w:rsid w:val="008E48F0"/>
    <w:rsid w:val="008E5704"/>
    <w:rsid w:val="009002FD"/>
    <w:rsid w:val="00911787"/>
    <w:rsid w:val="0092570B"/>
    <w:rsid w:val="00927085"/>
    <w:rsid w:val="009377AB"/>
    <w:rsid w:val="0094335B"/>
    <w:rsid w:val="00961CF2"/>
    <w:rsid w:val="009663BC"/>
    <w:rsid w:val="00973645"/>
    <w:rsid w:val="00976E08"/>
    <w:rsid w:val="0098341C"/>
    <w:rsid w:val="0098755D"/>
    <w:rsid w:val="009940A0"/>
    <w:rsid w:val="00995E64"/>
    <w:rsid w:val="00996D1A"/>
    <w:rsid w:val="0099732F"/>
    <w:rsid w:val="009A1CC9"/>
    <w:rsid w:val="009A4723"/>
    <w:rsid w:val="009B4461"/>
    <w:rsid w:val="009B64D1"/>
    <w:rsid w:val="009B714B"/>
    <w:rsid w:val="009C15AE"/>
    <w:rsid w:val="009C2C13"/>
    <w:rsid w:val="009D2D56"/>
    <w:rsid w:val="009D3DC9"/>
    <w:rsid w:val="009D45DA"/>
    <w:rsid w:val="009D5A08"/>
    <w:rsid w:val="009E231D"/>
    <w:rsid w:val="009F0BF8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18E7"/>
    <w:rsid w:val="00A94632"/>
    <w:rsid w:val="00AA1AA0"/>
    <w:rsid w:val="00AA6894"/>
    <w:rsid w:val="00AB1C0B"/>
    <w:rsid w:val="00AB49EC"/>
    <w:rsid w:val="00AC0701"/>
    <w:rsid w:val="00AC2C1E"/>
    <w:rsid w:val="00AD0730"/>
    <w:rsid w:val="00AD182E"/>
    <w:rsid w:val="00AD21C8"/>
    <w:rsid w:val="00AD2E03"/>
    <w:rsid w:val="00AD54C7"/>
    <w:rsid w:val="00AD7B9A"/>
    <w:rsid w:val="00AE35FE"/>
    <w:rsid w:val="00AE68C1"/>
    <w:rsid w:val="00B032D1"/>
    <w:rsid w:val="00B1301B"/>
    <w:rsid w:val="00B15D86"/>
    <w:rsid w:val="00B23D43"/>
    <w:rsid w:val="00B32E27"/>
    <w:rsid w:val="00B35ED3"/>
    <w:rsid w:val="00B41646"/>
    <w:rsid w:val="00B470B5"/>
    <w:rsid w:val="00B50236"/>
    <w:rsid w:val="00B52776"/>
    <w:rsid w:val="00B60480"/>
    <w:rsid w:val="00B61B7D"/>
    <w:rsid w:val="00B73853"/>
    <w:rsid w:val="00B847FB"/>
    <w:rsid w:val="00B902C9"/>
    <w:rsid w:val="00BA510A"/>
    <w:rsid w:val="00BB4A75"/>
    <w:rsid w:val="00BB61B6"/>
    <w:rsid w:val="00BD16C8"/>
    <w:rsid w:val="00BE2903"/>
    <w:rsid w:val="00BE524C"/>
    <w:rsid w:val="00BE66BF"/>
    <w:rsid w:val="00BF3AF0"/>
    <w:rsid w:val="00C03CA7"/>
    <w:rsid w:val="00C108E4"/>
    <w:rsid w:val="00C20292"/>
    <w:rsid w:val="00C3688E"/>
    <w:rsid w:val="00C41D5E"/>
    <w:rsid w:val="00C4507A"/>
    <w:rsid w:val="00C52F5A"/>
    <w:rsid w:val="00C851EE"/>
    <w:rsid w:val="00C8563A"/>
    <w:rsid w:val="00C903B5"/>
    <w:rsid w:val="00CB2647"/>
    <w:rsid w:val="00CB471E"/>
    <w:rsid w:val="00CC0550"/>
    <w:rsid w:val="00CC2029"/>
    <w:rsid w:val="00CD54B3"/>
    <w:rsid w:val="00CE2EEA"/>
    <w:rsid w:val="00CE3A7B"/>
    <w:rsid w:val="00CE5A6A"/>
    <w:rsid w:val="00CF0106"/>
    <w:rsid w:val="00CF0A3B"/>
    <w:rsid w:val="00D22E74"/>
    <w:rsid w:val="00D301BD"/>
    <w:rsid w:val="00D36045"/>
    <w:rsid w:val="00D47B01"/>
    <w:rsid w:val="00D526E3"/>
    <w:rsid w:val="00D53F7F"/>
    <w:rsid w:val="00D55254"/>
    <w:rsid w:val="00D55668"/>
    <w:rsid w:val="00D56D7F"/>
    <w:rsid w:val="00D61278"/>
    <w:rsid w:val="00D6153E"/>
    <w:rsid w:val="00D63357"/>
    <w:rsid w:val="00D65E49"/>
    <w:rsid w:val="00D7005B"/>
    <w:rsid w:val="00D70B09"/>
    <w:rsid w:val="00D85648"/>
    <w:rsid w:val="00D92B5F"/>
    <w:rsid w:val="00DA26AA"/>
    <w:rsid w:val="00DA4BFB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0D32"/>
    <w:rsid w:val="00DF55A8"/>
    <w:rsid w:val="00DF561B"/>
    <w:rsid w:val="00E02BE5"/>
    <w:rsid w:val="00E06FD1"/>
    <w:rsid w:val="00E25DAF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C0EFD"/>
    <w:rsid w:val="00EC51B4"/>
    <w:rsid w:val="00EC65F1"/>
    <w:rsid w:val="00ED1CCD"/>
    <w:rsid w:val="00ED5032"/>
    <w:rsid w:val="00EE0783"/>
    <w:rsid w:val="00EE756E"/>
    <w:rsid w:val="00F11809"/>
    <w:rsid w:val="00F20380"/>
    <w:rsid w:val="00F20E31"/>
    <w:rsid w:val="00F248E5"/>
    <w:rsid w:val="00F32C11"/>
    <w:rsid w:val="00F33352"/>
    <w:rsid w:val="00F56247"/>
    <w:rsid w:val="00F63CF7"/>
    <w:rsid w:val="00F65D48"/>
    <w:rsid w:val="00F72D46"/>
    <w:rsid w:val="00F75EDE"/>
    <w:rsid w:val="00F902C4"/>
    <w:rsid w:val="00F91AAA"/>
    <w:rsid w:val="00F93AA4"/>
    <w:rsid w:val="00FA559F"/>
    <w:rsid w:val="00FB1174"/>
    <w:rsid w:val="00FB6D8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269C-C26F-4A59-87B6-FB76226F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381</cp:revision>
  <dcterms:created xsi:type="dcterms:W3CDTF">2018-04-16T10:39:00Z</dcterms:created>
  <dcterms:modified xsi:type="dcterms:W3CDTF">2022-09-01T13:49:00Z</dcterms:modified>
</cp:coreProperties>
</file>